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617" w:rsidRDefault="00EC23C5">
      <w:pPr>
        <w:spacing w:after="0" w:line="240" w:lineRule="auto"/>
        <w:jc w:val="center"/>
        <w:rPr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>MẪU MA TRẬN ĐỀ KIỂM TRA GIỮA KỲ 2</w:t>
      </w:r>
      <w:bookmarkStart w:id="1" w:name="_GoBack"/>
      <w:bookmarkEnd w:id="1"/>
    </w:p>
    <w:p w:rsidR="00B01617" w:rsidRDefault="00EC23C5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MÔN: TIẾNG ANH LỚP 9 – THỜI GIAN LÀM BÀI: 60 - 90 PHÚT</w:t>
      </w:r>
    </w:p>
    <w:p w:rsidR="00B01617" w:rsidRDefault="00B01617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B01617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</w:tr>
      <w:tr w:rsidR="00B0161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</w:tr>
      <w:tr w:rsidR="00B0161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</w:tr>
      <w:tr w:rsidR="00B01617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6 - 8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13 - 20</w:t>
            </w:r>
          </w:p>
        </w:tc>
      </w:tr>
      <w:tr w:rsidR="00B0161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5 - 6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11 - 18</w:t>
            </w:r>
          </w:p>
        </w:tc>
      </w:tr>
      <w:tr w:rsidR="00B01617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8 - 12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5 - 7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18 - 25</w:t>
            </w:r>
          </w:p>
        </w:tc>
      </w:tr>
      <w:tr w:rsidR="00B01617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4 - 5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4 - 6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5 - 10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18 - 27</w:t>
            </w:r>
          </w:p>
        </w:tc>
      </w:tr>
      <w:tr w:rsidR="00B0161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20 - 30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20 - 25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15 - 25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5 - 10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60 - 90</w:t>
            </w:r>
          </w:p>
        </w:tc>
      </w:tr>
      <w:tr w:rsidR="00B0161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spacing w:after="0"/>
              <w:rPr>
                <w:sz w:val="20"/>
                <w:szCs w:val="20"/>
              </w:rPr>
            </w:pPr>
          </w:p>
        </w:tc>
      </w:tr>
      <w:tr w:rsidR="00B0161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chung (%)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01617" w:rsidRDefault="00B01617">
            <w:pPr>
              <w:rPr>
                <w:sz w:val="24"/>
                <w:szCs w:val="24"/>
              </w:rPr>
            </w:pPr>
          </w:p>
        </w:tc>
      </w:tr>
    </w:tbl>
    <w:p w:rsidR="00B01617" w:rsidRDefault="00B01617">
      <w:pPr>
        <w:spacing w:after="0" w:line="240" w:lineRule="auto"/>
        <w:jc w:val="center"/>
        <w:rPr>
          <w:i/>
          <w:sz w:val="24"/>
          <w:szCs w:val="24"/>
        </w:rPr>
      </w:pPr>
    </w:p>
    <w:p w:rsidR="00B01617" w:rsidRDefault="00EC23C5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i/>
          <w:sz w:val="28"/>
          <w:szCs w:val="28"/>
        </w:rPr>
        <w:t>Lưu ý:</w:t>
      </w:r>
    </w:p>
    <w:p w:rsidR="00B01617" w:rsidRDefault="00EC23C5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Thời gian mang tính đề xuất, cán bộ ra đề tham khảo để lựa chọn số câu hỏi cho phù hợp với thời gian ấn định của bài kiểm tra.</w:t>
      </w:r>
    </w:p>
    <w:p w:rsidR="00B01617" w:rsidRDefault="00EC23C5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Tỉ lệ mức độ nhận thức mang tính đề xuất.</w:t>
      </w:r>
    </w:p>
    <w:p w:rsidR="00B01617" w:rsidRDefault="00EC23C5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 Tỉ lệ giữa các kỹ năng và kiến thức ngôn ngữ có thể điều chỉnh trong khoảng 5%.</w:t>
      </w:r>
    </w:p>
    <w:p w:rsidR="00B01617" w:rsidRDefault="00EC23C5">
      <w:pPr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Tỉ lệ được tính dựa trên điểm số, không tính trên số lượng câu hỏi. </w:t>
      </w:r>
    </w:p>
    <w:p w:rsidR="00B01617" w:rsidRDefault="00EC23C5">
      <w:pPr>
        <w:rPr>
          <w:b/>
          <w:i/>
          <w:sz w:val="28"/>
          <w:szCs w:val="28"/>
        </w:rPr>
      </w:pPr>
      <w:r>
        <w:rPr>
          <w:i/>
          <w:sz w:val="24"/>
          <w:szCs w:val="24"/>
        </w:rPr>
        <w:t xml:space="preserve">- Tỉ lệ giữa câu trắc nghiệm khách quan và câu tự luận là </w:t>
      </w:r>
      <w:r>
        <w:rPr>
          <w:i/>
          <w:sz w:val="24"/>
          <w:szCs w:val="24"/>
        </w:rPr>
        <w:t xml:space="preserve">tương đối, có thể điều chỉnh theo điều kiện thực tế. </w:t>
      </w:r>
    </w:p>
    <w:sectPr w:rsidR="00B01617">
      <w:pgSz w:w="16840" w:h="11907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617"/>
    <w:rsid w:val="00B01617"/>
    <w:rsid w:val="00E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AEA615"/>
  <w15:docId w15:val="{A0685221-E7F3-4084-B847-ABCAB091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23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A2B9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4688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TyQnZyIALbUW/u5JvgJ6zxIsBA==">AMUW2mUp+zosshDkFix604zuHQNNtA1vFihWCKAgHlhFX5GYy4cADiSez8aCuPfiMaq24DDPQqrZa676CYDQ0xQaK6P5E2yJji3JcHC7uKizx/P4dAXN6nnZrm8fbjWsqQQTp8GqjFmL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Đặng Hiệp Giang</cp:lastModifiedBy>
  <cp:revision>2</cp:revision>
  <dcterms:created xsi:type="dcterms:W3CDTF">2021-11-10T01:28:00Z</dcterms:created>
  <dcterms:modified xsi:type="dcterms:W3CDTF">2021-12-26T07:29:00Z</dcterms:modified>
</cp:coreProperties>
</file>